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CD" w:rsidRPr="00873445" w:rsidRDefault="001576CD" w:rsidP="001576CD">
      <w:pPr>
        <w:pStyle w:val="a3"/>
        <w:numPr>
          <w:ilvl w:val="0"/>
          <w:numId w:val="1"/>
        </w:numPr>
        <w:ind w:hanging="77"/>
        <w:jc w:val="both"/>
        <w:rPr>
          <w:b/>
          <w:i/>
          <w:color w:val="006600"/>
          <w:sz w:val="36"/>
          <w:szCs w:val="36"/>
        </w:rPr>
      </w:pPr>
      <w:r w:rsidRPr="00873445">
        <w:rPr>
          <w:b/>
          <w:i/>
          <w:color w:val="006600"/>
          <w:sz w:val="36"/>
          <w:szCs w:val="36"/>
        </w:rPr>
        <w:t>Можно выражать недовольство отдельными действиями ребенка, но не ребенком в целом.</w:t>
      </w:r>
    </w:p>
    <w:p w:rsidR="001576CD" w:rsidRPr="00873445" w:rsidRDefault="001576CD" w:rsidP="001576CD">
      <w:pPr>
        <w:ind w:left="360" w:hanging="77"/>
        <w:jc w:val="both"/>
        <w:rPr>
          <w:b/>
          <w:i/>
          <w:color w:val="006600"/>
          <w:sz w:val="36"/>
          <w:szCs w:val="36"/>
        </w:rPr>
      </w:pPr>
    </w:p>
    <w:p w:rsidR="001576CD" w:rsidRPr="00873445" w:rsidRDefault="001576CD" w:rsidP="001576CD">
      <w:pPr>
        <w:numPr>
          <w:ilvl w:val="0"/>
          <w:numId w:val="1"/>
        </w:numPr>
        <w:ind w:hanging="77"/>
        <w:jc w:val="both"/>
        <w:rPr>
          <w:b/>
          <w:i/>
          <w:color w:val="006600"/>
          <w:sz w:val="36"/>
          <w:szCs w:val="36"/>
        </w:rPr>
      </w:pPr>
      <w:r w:rsidRPr="00873445">
        <w:rPr>
          <w:b/>
          <w:i/>
          <w:color w:val="006600"/>
          <w:sz w:val="36"/>
          <w:szCs w:val="36"/>
        </w:rPr>
        <w:t>Не требуйте от ребенка невозможного или трудновыполнимого. Вместо этого посмотрите, что вы можете изменить в окружающей обстановке.</w:t>
      </w:r>
    </w:p>
    <w:p w:rsidR="001576CD" w:rsidRPr="00873445" w:rsidRDefault="001576CD" w:rsidP="001576CD">
      <w:pPr>
        <w:ind w:hanging="77"/>
        <w:jc w:val="both"/>
        <w:rPr>
          <w:b/>
          <w:i/>
          <w:color w:val="006600"/>
          <w:sz w:val="36"/>
          <w:szCs w:val="36"/>
        </w:rPr>
      </w:pPr>
    </w:p>
    <w:p w:rsidR="001576CD" w:rsidRPr="00873445" w:rsidRDefault="001576CD" w:rsidP="001576CD">
      <w:pPr>
        <w:numPr>
          <w:ilvl w:val="0"/>
          <w:numId w:val="1"/>
        </w:numPr>
        <w:ind w:hanging="77"/>
        <w:jc w:val="both"/>
        <w:rPr>
          <w:b/>
          <w:i/>
          <w:color w:val="006600"/>
          <w:sz w:val="36"/>
          <w:szCs w:val="36"/>
        </w:rPr>
      </w:pPr>
      <w:r w:rsidRPr="00873445">
        <w:rPr>
          <w:b/>
          <w:i/>
          <w:color w:val="006600"/>
          <w:sz w:val="36"/>
          <w:szCs w:val="36"/>
        </w:rPr>
        <w:t>Не вмешивайтесь в дело, которым занят ребенок, если он не просит вас об этом.</w:t>
      </w:r>
    </w:p>
    <w:p w:rsidR="001576CD" w:rsidRPr="00873445" w:rsidRDefault="001576CD" w:rsidP="001576CD">
      <w:pPr>
        <w:ind w:hanging="77"/>
        <w:jc w:val="both"/>
        <w:rPr>
          <w:b/>
          <w:i/>
          <w:color w:val="006600"/>
          <w:sz w:val="36"/>
          <w:szCs w:val="36"/>
        </w:rPr>
      </w:pPr>
    </w:p>
    <w:p w:rsidR="001576CD" w:rsidRPr="00873445" w:rsidRDefault="001576CD" w:rsidP="001576CD">
      <w:pPr>
        <w:numPr>
          <w:ilvl w:val="0"/>
          <w:numId w:val="1"/>
        </w:numPr>
        <w:ind w:hanging="77"/>
        <w:jc w:val="both"/>
        <w:rPr>
          <w:b/>
          <w:i/>
          <w:color w:val="006600"/>
          <w:sz w:val="36"/>
          <w:szCs w:val="36"/>
        </w:rPr>
      </w:pPr>
      <w:r w:rsidRPr="00873445">
        <w:rPr>
          <w:b/>
          <w:i/>
          <w:color w:val="006600"/>
          <w:sz w:val="36"/>
          <w:szCs w:val="36"/>
        </w:rPr>
        <w:t xml:space="preserve">Позволяйте ребенку встречаться с отрицательными последствиями его действий или бездействий. Только тогда он будет </w:t>
      </w:r>
      <w:proofErr w:type="gramStart"/>
      <w:r w:rsidRPr="00873445">
        <w:rPr>
          <w:b/>
          <w:i/>
          <w:color w:val="006600"/>
          <w:sz w:val="36"/>
          <w:szCs w:val="36"/>
        </w:rPr>
        <w:t>взрослеть</w:t>
      </w:r>
      <w:proofErr w:type="gramEnd"/>
      <w:r w:rsidRPr="00873445">
        <w:rPr>
          <w:b/>
          <w:i/>
          <w:color w:val="006600"/>
          <w:sz w:val="36"/>
          <w:szCs w:val="36"/>
        </w:rPr>
        <w:t xml:space="preserve"> и становиться сознательным.</w:t>
      </w:r>
    </w:p>
    <w:p w:rsidR="001576CD" w:rsidRPr="00873445" w:rsidRDefault="001576CD" w:rsidP="001576CD">
      <w:pPr>
        <w:ind w:hanging="77"/>
        <w:jc w:val="both"/>
        <w:rPr>
          <w:b/>
          <w:i/>
          <w:color w:val="006600"/>
          <w:sz w:val="36"/>
          <w:szCs w:val="36"/>
        </w:rPr>
      </w:pPr>
    </w:p>
    <w:p w:rsidR="001576CD" w:rsidRPr="00873445" w:rsidRDefault="001576CD" w:rsidP="001576CD">
      <w:pPr>
        <w:numPr>
          <w:ilvl w:val="0"/>
          <w:numId w:val="1"/>
        </w:numPr>
        <w:ind w:hanging="77"/>
        <w:jc w:val="both"/>
        <w:rPr>
          <w:b/>
          <w:i/>
          <w:color w:val="006600"/>
          <w:sz w:val="36"/>
          <w:szCs w:val="36"/>
        </w:rPr>
      </w:pPr>
      <w:r w:rsidRPr="00873445">
        <w:rPr>
          <w:b/>
          <w:i/>
          <w:color w:val="006600"/>
          <w:sz w:val="36"/>
          <w:szCs w:val="36"/>
        </w:rPr>
        <w:t>Чтобы избежать дальнейших проблем и конфликтов, соизмеряйте собственные ожидания с возможностями ребенка.</w:t>
      </w:r>
    </w:p>
    <w:p w:rsidR="001576CD" w:rsidRPr="00873445" w:rsidRDefault="001576CD" w:rsidP="001576CD">
      <w:pPr>
        <w:ind w:hanging="77"/>
        <w:jc w:val="both"/>
        <w:rPr>
          <w:b/>
          <w:i/>
          <w:color w:val="006600"/>
          <w:sz w:val="36"/>
          <w:szCs w:val="36"/>
        </w:rPr>
      </w:pPr>
    </w:p>
    <w:p w:rsidR="001576CD" w:rsidRPr="00873445" w:rsidRDefault="001576CD" w:rsidP="001576CD">
      <w:pPr>
        <w:numPr>
          <w:ilvl w:val="0"/>
          <w:numId w:val="1"/>
        </w:numPr>
        <w:ind w:hanging="77"/>
        <w:jc w:val="both"/>
        <w:rPr>
          <w:b/>
          <w:i/>
          <w:color w:val="006600"/>
          <w:sz w:val="36"/>
          <w:szCs w:val="36"/>
        </w:rPr>
      </w:pPr>
      <w:r w:rsidRPr="00873445">
        <w:rPr>
          <w:b/>
          <w:i/>
          <w:color w:val="006600"/>
          <w:sz w:val="36"/>
          <w:szCs w:val="36"/>
        </w:rPr>
        <w:t>Выражение недовольства действиями ребенка не может быть систематическим, иначе оно перестает восприниматься.</w:t>
      </w:r>
    </w:p>
    <w:p w:rsidR="00086008" w:rsidRDefault="00086008" w:rsidP="001576CD">
      <w:pPr>
        <w:ind w:left="426"/>
      </w:pPr>
    </w:p>
    <w:p w:rsidR="001576CD" w:rsidRDefault="001576CD" w:rsidP="001576CD">
      <w:pPr>
        <w:ind w:left="426"/>
        <w:jc w:val="center"/>
      </w:pPr>
      <w:r w:rsidRPr="001576CD">
        <w:rPr>
          <w:noProof/>
        </w:rPr>
        <w:drawing>
          <wp:inline distT="0" distB="0" distL="0" distR="0">
            <wp:extent cx="3345213" cy="3200400"/>
            <wp:effectExtent l="114300" t="114300" r="121920" b="114300"/>
            <wp:docPr id="1" name="Рисунок 1" descr="C:\Users\Сергей\Desktop\107878821_201263masha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107878821_201263mashaim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937" cy="326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6CD" w:rsidSect="001576CD">
      <w:pgSz w:w="11906" w:h="16838"/>
      <w:pgMar w:top="1134" w:right="991" w:bottom="720" w:left="720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B1E12"/>
    <w:multiLevelType w:val="hybridMultilevel"/>
    <w:tmpl w:val="F720300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4C"/>
    <w:rsid w:val="00086008"/>
    <w:rsid w:val="001576CD"/>
    <w:rsid w:val="0038076F"/>
    <w:rsid w:val="0087314C"/>
    <w:rsid w:val="00873445"/>
    <w:rsid w:val="00A4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6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4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4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6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34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4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2018-09-09T12:17:00Z</dcterms:created>
  <dcterms:modified xsi:type="dcterms:W3CDTF">2018-12-25T11:28:00Z</dcterms:modified>
</cp:coreProperties>
</file>